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14" w:rsidRPr="00256ED5" w:rsidRDefault="009A2714" w:rsidP="009A2714">
      <w:pPr>
        <w:jc w:val="center"/>
        <w:rPr>
          <w:rFonts w:ascii="Arial" w:hAnsi="Arial" w:cs="Arial"/>
          <w:b/>
          <w:sz w:val="24"/>
          <w:szCs w:val="24"/>
          <w:lang w:val="en-US"/>
        </w:rPr>
      </w:pPr>
      <w:bookmarkStart w:id="0" w:name="_GoBack"/>
      <w:r w:rsidRPr="00256ED5">
        <w:rPr>
          <w:rFonts w:ascii="Arial" w:hAnsi="Arial" w:cs="Arial"/>
          <w:b/>
          <w:sz w:val="24"/>
          <w:szCs w:val="24"/>
          <w:lang w:val="en-US"/>
        </w:rPr>
        <w:t>A HISTORY LESSON – LERIDA, TOLIMA – PART I</w:t>
      </w:r>
      <w:r>
        <w:rPr>
          <w:rFonts w:ascii="Arial" w:hAnsi="Arial" w:cs="Arial"/>
          <w:b/>
          <w:sz w:val="24"/>
          <w:szCs w:val="24"/>
          <w:lang w:val="en-US"/>
        </w:rPr>
        <w:t>I</w:t>
      </w:r>
    </w:p>
    <w:bookmarkEnd w:id="0"/>
    <w:p w:rsidR="009A2714" w:rsidRPr="009A2714" w:rsidRDefault="009A2714" w:rsidP="009A2714">
      <w:pPr>
        <w:rPr>
          <w:sz w:val="24"/>
          <w:szCs w:val="24"/>
          <w:lang w:val="en-US"/>
        </w:rPr>
      </w:pPr>
      <w:r w:rsidRPr="009A2714">
        <w:rPr>
          <w:sz w:val="24"/>
          <w:szCs w:val="24"/>
          <w:lang w:val="en-US"/>
        </w:rPr>
        <w:t xml:space="preserve">Lerida as municipality has received names as: </w:t>
      </w:r>
      <w:proofErr w:type="spellStart"/>
      <w:r w:rsidRPr="009A2714">
        <w:rPr>
          <w:sz w:val="24"/>
          <w:szCs w:val="24"/>
          <w:lang w:val="en-US"/>
        </w:rPr>
        <w:t>Coloya</w:t>
      </w:r>
      <w:proofErr w:type="spellEnd"/>
      <w:r w:rsidRPr="009A2714">
        <w:rPr>
          <w:sz w:val="24"/>
          <w:szCs w:val="24"/>
          <w:lang w:val="en-US"/>
        </w:rPr>
        <w:t xml:space="preserve">, </w:t>
      </w:r>
      <w:proofErr w:type="spellStart"/>
      <w:r w:rsidRPr="009A2714">
        <w:rPr>
          <w:sz w:val="24"/>
          <w:szCs w:val="24"/>
          <w:lang w:val="en-US"/>
        </w:rPr>
        <w:t>Peladeros</w:t>
      </w:r>
      <w:proofErr w:type="spellEnd"/>
      <w:r w:rsidRPr="009A2714">
        <w:rPr>
          <w:sz w:val="24"/>
          <w:szCs w:val="24"/>
          <w:lang w:val="en-US"/>
        </w:rPr>
        <w:t xml:space="preserve">, </w:t>
      </w:r>
      <w:proofErr w:type="spellStart"/>
      <w:r w:rsidRPr="009A2714">
        <w:rPr>
          <w:sz w:val="24"/>
          <w:szCs w:val="24"/>
          <w:lang w:val="en-US"/>
        </w:rPr>
        <w:t>Nuestra</w:t>
      </w:r>
      <w:proofErr w:type="spellEnd"/>
      <w:r w:rsidRPr="009A2714">
        <w:rPr>
          <w:sz w:val="24"/>
          <w:szCs w:val="24"/>
          <w:lang w:val="en-US"/>
        </w:rPr>
        <w:t xml:space="preserve"> </w:t>
      </w:r>
      <w:proofErr w:type="spellStart"/>
      <w:r w:rsidRPr="009A2714">
        <w:rPr>
          <w:sz w:val="24"/>
          <w:szCs w:val="24"/>
          <w:lang w:val="en-US"/>
        </w:rPr>
        <w:t>señora</w:t>
      </w:r>
      <w:proofErr w:type="spellEnd"/>
      <w:r w:rsidRPr="009A2714">
        <w:rPr>
          <w:sz w:val="24"/>
          <w:szCs w:val="24"/>
          <w:lang w:val="en-US"/>
        </w:rPr>
        <w:t xml:space="preserve"> </w:t>
      </w:r>
      <w:proofErr w:type="gramStart"/>
      <w:r w:rsidRPr="009A2714">
        <w:rPr>
          <w:sz w:val="24"/>
          <w:szCs w:val="24"/>
          <w:lang w:val="en-US"/>
        </w:rPr>
        <w:t>del</w:t>
      </w:r>
      <w:proofErr w:type="gramEnd"/>
      <w:r w:rsidRPr="009A2714">
        <w:rPr>
          <w:sz w:val="24"/>
          <w:szCs w:val="24"/>
          <w:lang w:val="en-US"/>
        </w:rPr>
        <w:t xml:space="preserve"> </w:t>
      </w:r>
      <w:proofErr w:type="spellStart"/>
      <w:r w:rsidRPr="009A2714">
        <w:rPr>
          <w:sz w:val="24"/>
          <w:szCs w:val="24"/>
          <w:lang w:val="en-US"/>
        </w:rPr>
        <w:t>Buen</w:t>
      </w:r>
      <w:proofErr w:type="spellEnd"/>
      <w:r w:rsidRPr="009A2714">
        <w:rPr>
          <w:sz w:val="24"/>
          <w:szCs w:val="24"/>
          <w:lang w:val="en-US"/>
        </w:rPr>
        <w:t xml:space="preserve"> </w:t>
      </w:r>
      <w:proofErr w:type="spellStart"/>
      <w:r w:rsidRPr="009A2714">
        <w:rPr>
          <w:sz w:val="24"/>
          <w:szCs w:val="24"/>
          <w:lang w:val="en-US"/>
        </w:rPr>
        <w:t>Suceso</w:t>
      </w:r>
      <w:proofErr w:type="spellEnd"/>
      <w:r w:rsidRPr="009A2714">
        <w:rPr>
          <w:sz w:val="24"/>
          <w:szCs w:val="24"/>
          <w:lang w:val="en-US"/>
        </w:rPr>
        <w:t xml:space="preserve"> and Villa of </w:t>
      </w:r>
      <w:proofErr w:type="spellStart"/>
      <w:r w:rsidRPr="009A2714">
        <w:rPr>
          <w:sz w:val="24"/>
          <w:szCs w:val="24"/>
          <w:lang w:val="en-US"/>
        </w:rPr>
        <w:t>Lérida</w:t>
      </w:r>
      <w:proofErr w:type="spellEnd"/>
      <w:r w:rsidRPr="009A2714">
        <w:rPr>
          <w:sz w:val="24"/>
          <w:szCs w:val="24"/>
          <w:lang w:val="en-US"/>
        </w:rPr>
        <w:t>, those names were given in different periods. We can’t deny that Spanish legacy is part of the identity in the America Nations, although the indigenous genocide and looting riches are part of our history.</w:t>
      </w:r>
    </w:p>
    <w:p w:rsidR="009A2714" w:rsidRDefault="009A2714" w:rsidP="009A2714">
      <w:pPr>
        <w:rPr>
          <w:sz w:val="24"/>
          <w:szCs w:val="24"/>
          <w:lang w:val="en-US"/>
        </w:rPr>
      </w:pPr>
      <w:r w:rsidRPr="009A2714">
        <w:rPr>
          <w:sz w:val="24"/>
          <w:szCs w:val="24"/>
          <w:lang w:val="en-US"/>
        </w:rPr>
        <w:t xml:space="preserve">The </w:t>
      </w:r>
      <w:proofErr w:type="spellStart"/>
      <w:r w:rsidRPr="009A2714">
        <w:rPr>
          <w:sz w:val="24"/>
          <w:szCs w:val="24"/>
          <w:lang w:val="en-US"/>
        </w:rPr>
        <w:t>Panche</w:t>
      </w:r>
      <w:proofErr w:type="spellEnd"/>
      <w:r w:rsidRPr="009A2714">
        <w:rPr>
          <w:sz w:val="24"/>
          <w:szCs w:val="24"/>
          <w:lang w:val="en-US"/>
        </w:rPr>
        <w:t xml:space="preserve"> are a community of fishers especially of catfish, craftsmen that controlled the fields in the high Magdalena, those fields are </w:t>
      </w:r>
      <w:proofErr w:type="spellStart"/>
      <w:r w:rsidRPr="009A2714">
        <w:rPr>
          <w:sz w:val="24"/>
          <w:szCs w:val="24"/>
          <w:lang w:val="en-US"/>
        </w:rPr>
        <w:t>productives</w:t>
      </w:r>
      <w:proofErr w:type="spellEnd"/>
      <w:r w:rsidRPr="009A2714">
        <w:rPr>
          <w:sz w:val="24"/>
          <w:szCs w:val="24"/>
          <w:lang w:val="en-US"/>
        </w:rPr>
        <w:t xml:space="preserve"> in agriculture and mining. They took the their name from a fish that is caught on the river and </w:t>
      </w:r>
      <w:proofErr w:type="spellStart"/>
      <w:r w:rsidRPr="009A2714">
        <w:rPr>
          <w:sz w:val="24"/>
          <w:szCs w:val="24"/>
          <w:lang w:val="en-US"/>
        </w:rPr>
        <w:t>si</w:t>
      </w:r>
      <w:proofErr w:type="spellEnd"/>
      <w:r w:rsidRPr="009A2714">
        <w:rPr>
          <w:sz w:val="24"/>
          <w:szCs w:val="24"/>
          <w:lang w:val="en-US"/>
        </w:rPr>
        <w:t xml:space="preserve"> called </w:t>
      </w:r>
      <w:proofErr w:type="spellStart"/>
      <w:r w:rsidRPr="009A2714">
        <w:rPr>
          <w:sz w:val="24"/>
          <w:szCs w:val="24"/>
          <w:lang w:val="en-US"/>
        </w:rPr>
        <w:t>Bagre</w:t>
      </w:r>
      <w:proofErr w:type="spellEnd"/>
      <w:r w:rsidRPr="009A2714">
        <w:rPr>
          <w:sz w:val="24"/>
          <w:szCs w:val="24"/>
          <w:lang w:val="en-US"/>
        </w:rPr>
        <w:t xml:space="preserve"> (catfish) but is more common the word “</w:t>
      </w:r>
      <w:proofErr w:type="spellStart"/>
      <w:r w:rsidRPr="009A2714">
        <w:rPr>
          <w:sz w:val="24"/>
          <w:szCs w:val="24"/>
          <w:lang w:val="en-US"/>
        </w:rPr>
        <w:t>Panche</w:t>
      </w:r>
      <w:proofErr w:type="spellEnd"/>
      <w:r w:rsidRPr="009A2714">
        <w:rPr>
          <w:sz w:val="24"/>
          <w:szCs w:val="24"/>
          <w:lang w:val="en-US"/>
        </w:rPr>
        <w:t>”</w:t>
      </w:r>
    </w:p>
    <w:p w:rsidR="009A2714" w:rsidRPr="009A2714" w:rsidRDefault="009A2714" w:rsidP="009A2714">
      <w:pPr>
        <w:rPr>
          <w:sz w:val="24"/>
          <w:szCs w:val="24"/>
          <w:lang w:val="en-US"/>
        </w:rPr>
      </w:pPr>
    </w:p>
    <w:p w:rsidR="009A2714" w:rsidRDefault="009A2714" w:rsidP="009A2714">
      <w:pPr>
        <w:jc w:val="center"/>
        <w:rPr>
          <w:lang w:val="en-US"/>
        </w:rPr>
      </w:pPr>
      <w:r>
        <w:rPr>
          <w:noProof/>
          <w:lang w:eastAsia="es-CO"/>
        </w:rPr>
        <w:drawing>
          <wp:inline distT="0" distB="0" distL="0" distR="0" wp14:anchorId="22E6AB43" wp14:editId="0644F6AB">
            <wp:extent cx="2351405" cy="1947545"/>
            <wp:effectExtent l="0" t="0" r="0" b="0"/>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1405" cy="1947545"/>
                    </a:xfrm>
                    <a:prstGeom prst="rect">
                      <a:avLst/>
                    </a:prstGeom>
                    <a:noFill/>
                    <a:ln>
                      <a:noFill/>
                    </a:ln>
                  </pic:spPr>
                </pic:pic>
              </a:graphicData>
            </a:graphic>
          </wp:inline>
        </w:drawing>
      </w:r>
    </w:p>
    <w:p w:rsidR="009A2714" w:rsidRDefault="009A2714" w:rsidP="009A2714">
      <w:pPr>
        <w:rPr>
          <w:sz w:val="24"/>
          <w:szCs w:val="24"/>
          <w:lang w:val="en-US"/>
        </w:rPr>
      </w:pPr>
    </w:p>
    <w:p w:rsidR="009A2714" w:rsidRPr="009A2714" w:rsidRDefault="009A2714" w:rsidP="009A2714">
      <w:pPr>
        <w:rPr>
          <w:sz w:val="24"/>
          <w:szCs w:val="24"/>
          <w:lang w:val="en-US"/>
        </w:rPr>
      </w:pPr>
      <w:r w:rsidRPr="009A2714">
        <w:rPr>
          <w:sz w:val="24"/>
          <w:szCs w:val="24"/>
          <w:lang w:val="en-US"/>
        </w:rPr>
        <w:t xml:space="preserve">The </w:t>
      </w:r>
      <w:proofErr w:type="spellStart"/>
      <w:r w:rsidRPr="009A2714">
        <w:rPr>
          <w:sz w:val="24"/>
          <w:szCs w:val="24"/>
          <w:lang w:val="en-US"/>
        </w:rPr>
        <w:t>Panche</w:t>
      </w:r>
      <w:proofErr w:type="spellEnd"/>
      <w:r w:rsidRPr="009A2714">
        <w:rPr>
          <w:sz w:val="24"/>
          <w:szCs w:val="24"/>
          <w:lang w:val="en-US"/>
        </w:rPr>
        <w:t xml:space="preserve"> traditionally deformed the newborns’ skull, using small boards in front and behind the head.</w:t>
      </w:r>
    </w:p>
    <w:p w:rsidR="009A2714" w:rsidRDefault="009A2714" w:rsidP="009A2714">
      <w:pPr>
        <w:jc w:val="center"/>
        <w:rPr>
          <w:lang w:val="en-US"/>
        </w:rPr>
      </w:pPr>
      <w:r>
        <w:rPr>
          <w:noProof/>
          <w:lang w:eastAsia="es-CO"/>
        </w:rPr>
        <w:drawing>
          <wp:inline distT="0" distB="0" distL="0" distR="0" wp14:anchorId="1EB7C2FC" wp14:editId="0ABFEE41">
            <wp:extent cx="2964045" cy="2220686"/>
            <wp:effectExtent l="0" t="0" r="8255" b="8255"/>
            <wp:docPr id="8" name="Imagen 8" descr="https://upload.wikimedia.org/wikipedia/commons/thumb/c/c2/Guanes_deformaci%C3%B3n_craneal.JPG/800px-Guanes_deformaci%C3%B3n_cran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c/c2/Guanes_deformaci%C3%B3n_craneal.JPG/800px-Guanes_deformaci%C3%B3n_cran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8741" cy="2224205"/>
                    </a:xfrm>
                    <a:prstGeom prst="rect">
                      <a:avLst/>
                    </a:prstGeom>
                    <a:noFill/>
                    <a:ln>
                      <a:noFill/>
                    </a:ln>
                  </pic:spPr>
                </pic:pic>
              </a:graphicData>
            </a:graphic>
          </wp:inline>
        </w:drawing>
      </w:r>
    </w:p>
    <w:p w:rsidR="009A2714" w:rsidRPr="00F3049D" w:rsidRDefault="009A2714" w:rsidP="009A2714">
      <w:pPr>
        <w:jc w:val="center"/>
        <w:rPr>
          <w:b/>
          <w:lang w:val="en-US"/>
        </w:rPr>
      </w:pPr>
      <w:r w:rsidRPr="00F3049D">
        <w:rPr>
          <w:b/>
          <w:lang w:val="en-US"/>
        </w:rPr>
        <w:t>Cranial deformation</w:t>
      </w:r>
    </w:p>
    <w:p w:rsidR="009A2714" w:rsidRPr="009A2714" w:rsidRDefault="009A2714" w:rsidP="009A2714">
      <w:pPr>
        <w:rPr>
          <w:sz w:val="24"/>
          <w:szCs w:val="24"/>
          <w:lang w:val="en-US"/>
        </w:rPr>
      </w:pPr>
      <w:r w:rsidRPr="009A2714">
        <w:rPr>
          <w:sz w:val="24"/>
          <w:szCs w:val="24"/>
          <w:lang w:val="en-US"/>
        </w:rPr>
        <w:lastRenderedPageBreak/>
        <w:t>The governor of each tribe is chosen by shamans and old men in a group of dedicated, intelligent and brave men, the chief governs for life and the territory where his tribe lives took his name.</w:t>
      </w:r>
    </w:p>
    <w:p w:rsidR="00383884" w:rsidRPr="009A2714" w:rsidRDefault="009A2714">
      <w:pPr>
        <w:rPr>
          <w:sz w:val="24"/>
          <w:szCs w:val="24"/>
          <w:lang w:val="en-US"/>
        </w:rPr>
      </w:pPr>
      <w:r w:rsidRPr="009A2714">
        <w:rPr>
          <w:sz w:val="24"/>
          <w:szCs w:val="24"/>
          <w:lang w:val="en-US"/>
        </w:rPr>
        <w:t xml:space="preserve">In the </w:t>
      </w:r>
      <w:proofErr w:type="spellStart"/>
      <w:r w:rsidRPr="009A2714">
        <w:rPr>
          <w:sz w:val="24"/>
          <w:szCs w:val="24"/>
          <w:lang w:val="en-US"/>
        </w:rPr>
        <w:t>Panche</w:t>
      </w:r>
      <w:proofErr w:type="spellEnd"/>
      <w:r w:rsidRPr="009A2714">
        <w:rPr>
          <w:sz w:val="24"/>
          <w:szCs w:val="24"/>
          <w:lang w:val="en-US"/>
        </w:rPr>
        <w:t xml:space="preserve"> dialect, when the words are split up, the prefix “</w:t>
      </w:r>
      <w:proofErr w:type="spellStart"/>
      <w:r w:rsidRPr="009A2714">
        <w:rPr>
          <w:sz w:val="24"/>
          <w:szCs w:val="24"/>
          <w:lang w:val="en-US"/>
        </w:rPr>
        <w:t>Gua</w:t>
      </w:r>
      <w:proofErr w:type="spellEnd"/>
      <w:r w:rsidRPr="009A2714">
        <w:rPr>
          <w:sz w:val="24"/>
          <w:szCs w:val="24"/>
          <w:lang w:val="en-US"/>
        </w:rPr>
        <w:t xml:space="preserve">” appears. It means water and is used in words to baptize rivers like: </w:t>
      </w:r>
      <w:proofErr w:type="spellStart"/>
      <w:r w:rsidRPr="009A2714">
        <w:rPr>
          <w:sz w:val="24"/>
          <w:szCs w:val="24"/>
          <w:lang w:val="en-US"/>
        </w:rPr>
        <w:t>Guali</w:t>
      </w:r>
      <w:proofErr w:type="spellEnd"/>
      <w:r w:rsidRPr="009A2714">
        <w:rPr>
          <w:sz w:val="24"/>
          <w:szCs w:val="24"/>
          <w:lang w:val="en-US"/>
        </w:rPr>
        <w:t xml:space="preserve">, </w:t>
      </w:r>
      <w:proofErr w:type="spellStart"/>
      <w:r w:rsidRPr="009A2714">
        <w:rPr>
          <w:sz w:val="24"/>
          <w:szCs w:val="24"/>
          <w:lang w:val="en-US"/>
        </w:rPr>
        <w:t>Guarino</w:t>
      </w:r>
      <w:proofErr w:type="spellEnd"/>
      <w:r w:rsidRPr="009A2714">
        <w:rPr>
          <w:sz w:val="24"/>
          <w:szCs w:val="24"/>
          <w:lang w:val="en-US"/>
        </w:rPr>
        <w:t xml:space="preserve">, </w:t>
      </w:r>
      <w:proofErr w:type="spellStart"/>
      <w:r w:rsidRPr="009A2714">
        <w:rPr>
          <w:sz w:val="24"/>
          <w:szCs w:val="24"/>
          <w:lang w:val="en-US"/>
        </w:rPr>
        <w:t>Guaguarco</w:t>
      </w:r>
      <w:proofErr w:type="spellEnd"/>
      <w:r w:rsidRPr="009A2714">
        <w:rPr>
          <w:sz w:val="24"/>
          <w:szCs w:val="24"/>
          <w:lang w:val="en-US"/>
        </w:rPr>
        <w:t xml:space="preserve">, </w:t>
      </w:r>
      <w:proofErr w:type="spellStart"/>
      <w:r w:rsidRPr="009A2714">
        <w:rPr>
          <w:sz w:val="24"/>
          <w:szCs w:val="24"/>
          <w:lang w:val="en-US"/>
        </w:rPr>
        <w:t>Guatipore</w:t>
      </w:r>
      <w:proofErr w:type="spellEnd"/>
      <w:r w:rsidRPr="009A2714">
        <w:rPr>
          <w:sz w:val="24"/>
          <w:szCs w:val="24"/>
          <w:lang w:val="en-US"/>
        </w:rPr>
        <w:t xml:space="preserve"> (</w:t>
      </w:r>
      <w:proofErr w:type="spellStart"/>
      <w:r w:rsidRPr="009A2714">
        <w:rPr>
          <w:sz w:val="24"/>
          <w:szCs w:val="24"/>
          <w:lang w:val="en-US"/>
        </w:rPr>
        <w:t>Coello</w:t>
      </w:r>
      <w:proofErr w:type="spellEnd"/>
      <w:r w:rsidRPr="009A2714">
        <w:rPr>
          <w:sz w:val="24"/>
          <w:szCs w:val="24"/>
          <w:lang w:val="en-US"/>
        </w:rPr>
        <w:t xml:space="preserve">), </w:t>
      </w:r>
      <w:proofErr w:type="spellStart"/>
      <w:r w:rsidRPr="009A2714">
        <w:rPr>
          <w:sz w:val="24"/>
          <w:szCs w:val="24"/>
          <w:lang w:val="en-US"/>
        </w:rPr>
        <w:t>Guandinosa</w:t>
      </w:r>
      <w:proofErr w:type="spellEnd"/>
      <w:r w:rsidRPr="009A2714">
        <w:rPr>
          <w:sz w:val="24"/>
          <w:szCs w:val="24"/>
          <w:lang w:val="en-US"/>
        </w:rPr>
        <w:t xml:space="preserve">, </w:t>
      </w:r>
      <w:proofErr w:type="spellStart"/>
      <w:r w:rsidRPr="009A2714">
        <w:rPr>
          <w:sz w:val="24"/>
          <w:szCs w:val="24"/>
          <w:lang w:val="en-US"/>
        </w:rPr>
        <w:t>Guacacayo</w:t>
      </w:r>
      <w:proofErr w:type="spellEnd"/>
      <w:r w:rsidRPr="009A2714">
        <w:rPr>
          <w:sz w:val="24"/>
          <w:szCs w:val="24"/>
          <w:lang w:val="en-US"/>
        </w:rPr>
        <w:t xml:space="preserve"> (Magdalena), </w:t>
      </w:r>
      <w:proofErr w:type="spellStart"/>
      <w:r w:rsidRPr="009A2714">
        <w:rPr>
          <w:sz w:val="24"/>
          <w:szCs w:val="24"/>
          <w:lang w:val="en-US"/>
        </w:rPr>
        <w:t>Guanbeima</w:t>
      </w:r>
      <w:proofErr w:type="spellEnd"/>
      <w:r w:rsidRPr="009A2714">
        <w:rPr>
          <w:sz w:val="24"/>
          <w:szCs w:val="24"/>
          <w:lang w:val="en-US"/>
        </w:rPr>
        <w:t xml:space="preserve"> (</w:t>
      </w:r>
      <w:proofErr w:type="spellStart"/>
      <w:r w:rsidRPr="009A2714">
        <w:rPr>
          <w:sz w:val="24"/>
          <w:szCs w:val="24"/>
          <w:lang w:val="en-US"/>
        </w:rPr>
        <w:t>Combeima</w:t>
      </w:r>
      <w:proofErr w:type="spellEnd"/>
      <w:r w:rsidRPr="009A2714">
        <w:rPr>
          <w:sz w:val="24"/>
          <w:szCs w:val="24"/>
          <w:lang w:val="en-US"/>
        </w:rPr>
        <w:t xml:space="preserve">), </w:t>
      </w:r>
      <w:proofErr w:type="spellStart"/>
      <w:r w:rsidRPr="009A2714">
        <w:rPr>
          <w:sz w:val="24"/>
          <w:szCs w:val="24"/>
          <w:lang w:val="en-US"/>
        </w:rPr>
        <w:t>Guacari</w:t>
      </w:r>
      <w:proofErr w:type="spellEnd"/>
      <w:r w:rsidRPr="009A2714">
        <w:rPr>
          <w:sz w:val="24"/>
          <w:szCs w:val="24"/>
          <w:lang w:val="en-US"/>
        </w:rPr>
        <w:t xml:space="preserve"> (</w:t>
      </w:r>
      <w:proofErr w:type="spellStart"/>
      <w:r w:rsidRPr="009A2714">
        <w:rPr>
          <w:sz w:val="24"/>
          <w:szCs w:val="24"/>
          <w:lang w:val="en-US"/>
        </w:rPr>
        <w:t>Gualanday</w:t>
      </w:r>
      <w:proofErr w:type="spellEnd"/>
      <w:r w:rsidRPr="009A2714">
        <w:rPr>
          <w:sz w:val="24"/>
          <w:szCs w:val="24"/>
          <w:lang w:val="en-US"/>
        </w:rPr>
        <w:t xml:space="preserve">), </w:t>
      </w:r>
      <w:proofErr w:type="spellStart"/>
      <w:r w:rsidRPr="009A2714">
        <w:rPr>
          <w:sz w:val="24"/>
          <w:szCs w:val="24"/>
          <w:lang w:val="en-US"/>
        </w:rPr>
        <w:t>Guacolda</w:t>
      </w:r>
      <w:proofErr w:type="spellEnd"/>
      <w:r w:rsidRPr="009A2714">
        <w:rPr>
          <w:sz w:val="24"/>
          <w:szCs w:val="24"/>
          <w:lang w:val="en-US"/>
        </w:rPr>
        <w:t xml:space="preserve"> among others.</w:t>
      </w:r>
    </w:p>
    <w:sectPr w:rsidR="00383884" w:rsidRPr="009A27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14"/>
    <w:rsid w:val="00383884"/>
    <w:rsid w:val="009A27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27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2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27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2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1087</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2018-11-20T02:27:00Z</dcterms:created>
  <dcterms:modified xsi:type="dcterms:W3CDTF">2018-11-20T02:29:00Z</dcterms:modified>
</cp:coreProperties>
</file>